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E5D2" w14:textId="77777777" w:rsidR="00A4262E" w:rsidRPr="00A4262E" w:rsidRDefault="00A4262E" w:rsidP="00A4262E">
      <w:pPr>
        <w:jc w:val="center"/>
        <w:rPr>
          <w:b/>
        </w:rPr>
      </w:pPr>
      <w:bookmarkStart w:id="0" w:name="_GoBack"/>
      <w:bookmarkEnd w:id="0"/>
      <w:r w:rsidRPr="00A4262E">
        <w:rPr>
          <w:b/>
        </w:rPr>
        <w:t>WOJEWÓDZKI KONKURS PRZEDMIOTOWY</w:t>
      </w:r>
    </w:p>
    <w:p w14:paraId="4F155EF0" w14:textId="77777777" w:rsidR="00A4262E" w:rsidRPr="00A4262E" w:rsidRDefault="00A4262E" w:rsidP="00A4262E">
      <w:pPr>
        <w:jc w:val="center"/>
        <w:rPr>
          <w:b/>
        </w:rPr>
      </w:pPr>
      <w:r w:rsidRPr="00A4262E">
        <w:rPr>
          <w:b/>
        </w:rPr>
        <w:t>Z JĘZYKA NIEMIECKIEGO</w:t>
      </w:r>
    </w:p>
    <w:p w14:paraId="01E7F921" w14:textId="10956672" w:rsidR="00A4262E" w:rsidRPr="00A4262E" w:rsidRDefault="00A4262E" w:rsidP="00A4262E">
      <w:pPr>
        <w:jc w:val="center"/>
        <w:rPr>
          <w:b/>
        </w:rPr>
      </w:pPr>
      <w:r w:rsidRPr="00A4262E">
        <w:rPr>
          <w:b/>
        </w:rPr>
        <w:t>DLA UCZNIÓW SZKÓŁ PODSTAWOWYCH W ROKU SZKOLNYM 202</w:t>
      </w:r>
      <w:r>
        <w:rPr>
          <w:b/>
        </w:rPr>
        <w:t>4</w:t>
      </w:r>
      <w:r w:rsidRPr="00A4262E">
        <w:rPr>
          <w:b/>
        </w:rPr>
        <w:t>/202</w:t>
      </w:r>
      <w:r>
        <w:rPr>
          <w:b/>
        </w:rPr>
        <w:t>5</w:t>
      </w:r>
    </w:p>
    <w:p w14:paraId="355E08E1" w14:textId="3B4D1598" w:rsidR="00A4262E" w:rsidRPr="00A4262E" w:rsidRDefault="00A4262E" w:rsidP="00A4262E">
      <w:pPr>
        <w:jc w:val="center"/>
        <w:rPr>
          <w:b/>
        </w:rPr>
      </w:pPr>
      <w:r w:rsidRPr="00A4262E">
        <w:rPr>
          <w:b/>
        </w:rPr>
        <w:t>SCHEMAT OCENIANIA - ETAP SZKOLNY</w:t>
      </w:r>
    </w:p>
    <w:p w14:paraId="2DE8A49B" w14:textId="77777777" w:rsidR="00A4262E" w:rsidRDefault="00A4262E" w:rsidP="00A4262E">
      <w:pPr>
        <w:rPr>
          <w:rFonts w:ascii="Arial" w:hAnsi="Arial" w:cs="Arial"/>
          <w:lang w:val="de-DE"/>
        </w:rPr>
      </w:pPr>
    </w:p>
    <w:p w14:paraId="778E0143" w14:textId="3E7F9B57" w:rsidR="00915201" w:rsidRDefault="00A4262E" w:rsidP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915201"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2B0A745" w14:textId="624B541E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1.1. F</w:t>
      </w:r>
    </w:p>
    <w:p w14:paraId="79F9CCF7" w14:textId="4E091339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1.2. R</w:t>
      </w:r>
    </w:p>
    <w:p w14:paraId="452DBCCA" w14:textId="22709520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1.3. F</w:t>
      </w:r>
    </w:p>
    <w:p w14:paraId="60EA7D3C" w14:textId="122619E5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1.4. F</w:t>
      </w:r>
    </w:p>
    <w:p w14:paraId="7C4E7102" w14:textId="73355F3E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1.5. R</w:t>
      </w:r>
    </w:p>
    <w:p w14:paraId="7E22E2FF" w14:textId="656FA773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1.6. F</w:t>
      </w:r>
    </w:p>
    <w:p w14:paraId="18253F13" w14:textId="0833BC5F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1.7. R</w:t>
      </w:r>
    </w:p>
    <w:p w14:paraId="593F31D3" w14:textId="26705878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1.8. F</w:t>
      </w:r>
    </w:p>
    <w:p w14:paraId="4BFA1C96" w14:textId="3E33B4CF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1.9. F</w:t>
      </w:r>
    </w:p>
    <w:p w14:paraId="4C919CEC" w14:textId="53E72FB4" w:rsidR="00915201" w:rsidRDefault="0091520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1.10. R</w:t>
      </w:r>
    </w:p>
    <w:p w14:paraId="08F78FDF" w14:textId="3875999E" w:rsidR="00943D95" w:rsidRPr="00570D1B" w:rsidRDefault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B20B1E" w:rsidRPr="00570D1B">
        <w:rPr>
          <w:rFonts w:ascii="Arial" w:hAnsi="Arial" w:cs="Arial"/>
          <w:lang w:val="de-DE"/>
        </w:rPr>
        <w:t xml:space="preserve">2.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3A6CFF5" w14:textId="53A8CBEB" w:rsidR="00B20B1E" w:rsidRPr="00570D1B" w:rsidRDefault="00B20B1E">
      <w:pPr>
        <w:rPr>
          <w:rFonts w:ascii="Arial" w:hAnsi="Arial" w:cs="Arial"/>
          <w:lang w:val="de-DE"/>
        </w:rPr>
      </w:pPr>
      <w:r w:rsidRPr="00570D1B">
        <w:rPr>
          <w:rFonts w:ascii="Arial" w:hAnsi="Arial" w:cs="Arial"/>
          <w:lang w:val="de-DE"/>
        </w:rPr>
        <w:t>2.1. die Tankstelle</w:t>
      </w:r>
    </w:p>
    <w:p w14:paraId="6D1A0A77" w14:textId="509C320E" w:rsidR="00B20B1E" w:rsidRPr="00570D1B" w:rsidRDefault="00B20B1E">
      <w:pPr>
        <w:rPr>
          <w:rFonts w:ascii="Arial" w:hAnsi="Arial" w:cs="Arial"/>
          <w:lang w:val="de-DE"/>
        </w:rPr>
      </w:pPr>
      <w:r w:rsidRPr="00570D1B">
        <w:rPr>
          <w:rFonts w:ascii="Arial" w:hAnsi="Arial" w:cs="Arial"/>
          <w:lang w:val="de-DE"/>
        </w:rPr>
        <w:t>2.2.die Bibliothek</w:t>
      </w:r>
    </w:p>
    <w:p w14:paraId="64384A06" w14:textId="2FFC9ED3" w:rsidR="00B20B1E" w:rsidRPr="00570D1B" w:rsidRDefault="00B20B1E">
      <w:pPr>
        <w:rPr>
          <w:rFonts w:ascii="Arial" w:hAnsi="Arial" w:cs="Arial"/>
          <w:lang w:val="de-DE"/>
        </w:rPr>
      </w:pPr>
      <w:r w:rsidRPr="00570D1B">
        <w:rPr>
          <w:rFonts w:ascii="Arial" w:hAnsi="Arial" w:cs="Arial"/>
          <w:lang w:val="de-DE"/>
        </w:rPr>
        <w:t>2.3. das Krankenhaus</w:t>
      </w:r>
    </w:p>
    <w:p w14:paraId="3FD1BC75" w14:textId="7A37C66B" w:rsidR="00B20B1E" w:rsidRPr="00B20B1E" w:rsidRDefault="00B20B1E">
      <w:pPr>
        <w:rPr>
          <w:rFonts w:ascii="Arial" w:hAnsi="Arial" w:cs="Arial"/>
          <w:lang w:val="de-DE"/>
        </w:rPr>
      </w:pPr>
      <w:r w:rsidRPr="00B20B1E">
        <w:rPr>
          <w:rFonts w:ascii="Arial" w:hAnsi="Arial" w:cs="Arial"/>
          <w:lang w:val="de-DE"/>
        </w:rPr>
        <w:t>2.4.</w:t>
      </w:r>
      <w:r w:rsidR="00570D1B">
        <w:rPr>
          <w:rFonts w:ascii="Arial" w:hAnsi="Arial" w:cs="Arial"/>
          <w:lang w:val="de-DE"/>
        </w:rPr>
        <w:t xml:space="preserve"> </w:t>
      </w:r>
      <w:r w:rsidRPr="00B20B1E">
        <w:rPr>
          <w:rFonts w:ascii="Arial" w:hAnsi="Arial" w:cs="Arial"/>
          <w:lang w:val="de-DE"/>
        </w:rPr>
        <w:t>das Theater</w:t>
      </w:r>
    </w:p>
    <w:p w14:paraId="2B3B36A4" w14:textId="1E44042C" w:rsidR="00B20B1E" w:rsidRDefault="00B20B1E">
      <w:pPr>
        <w:rPr>
          <w:rFonts w:ascii="Arial" w:hAnsi="Arial" w:cs="Arial"/>
          <w:lang w:val="de-DE"/>
        </w:rPr>
      </w:pPr>
      <w:r w:rsidRPr="00B20B1E">
        <w:rPr>
          <w:rFonts w:ascii="Arial" w:hAnsi="Arial" w:cs="Arial"/>
          <w:lang w:val="de-DE"/>
        </w:rPr>
        <w:t xml:space="preserve">2.5. </w:t>
      </w:r>
      <w:r>
        <w:rPr>
          <w:rFonts w:ascii="Arial" w:hAnsi="Arial" w:cs="Arial"/>
          <w:lang w:val="de-DE"/>
        </w:rPr>
        <w:t xml:space="preserve">die Apotheke </w:t>
      </w:r>
    </w:p>
    <w:p w14:paraId="5069974D" w14:textId="479D6102" w:rsidR="00B20B1E" w:rsidRDefault="00B20B1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2.6. </w:t>
      </w:r>
      <w:r w:rsidRPr="00B20B1E">
        <w:rPr>
          <w:rFonts w:ascii="Arial" w:hAnsi="Arial" w:cs="Arial"/>
          <w:lang w:val="de-DE"/>
        </w:rPr>
        <w:t>das Postamt</w:t>
      </w:r>
      <w:r>
        <w:rPr>
          <w:rFonts w:ascii="Arial" w:hAnsi="Arial" w:cs="Arial"/>
          <w:lang w:val="de-DE"/>
        </w:rPr>
        <w:t xml:space="preserve">, </w:t>
      </w:r>
      <w:r w:rsidRPr="00B20B1E">
        <w:rPr>
          <w:rFonts w:ascii="Arial" w:hAnsi="Arial" w:cs="Arial"/>
          <w:lang w:val="de-DE"/>
        </w:rPr>
        <w:t>die P</w:t>
      </w:r>
      <w:r>
        <w:rPr>
          <w:rFonts w:ascii="Arial" w:hAnsi="Arial" w:cs="Arial"/>
          <w:lang w:val="de-DE"/>
        </w:rPr>
        <w:t xml:space="preserve">ost </w:t>
      </w:r>
    </w:p>
    <w:p w14:paraId="2500CC46" w14:textId="2E7ECF0B" w:rsidR="00B20B1E" w:rsidRDefault="00B20B1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2.7. die Haltestelle </w:t>
      </w:r>
    </w:p>
    <w:p w14:paraId="22741EEB" w14:textId="28668524" w:rsidR="00B20B1E" w:rsidRDefault="00B20B1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2.8. das Kino </w:t>
      </w:r>
    </w:p>
    <w:p w14:paraId="5F516F9C" w14:textId="449AF6C2" w:rsidR="00B20B1E" w:rsidRDefault="00B20B1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2.9. die Konditorei </w:t>
      </w:r>
    </w:p>
    <w:p w14:paraId="087C2132" w14:textId="004074C6" w:rsidR="00B20B1E" w:rsidRDefault="00B20B1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2.10. der Kindergarten </w:t>
      </w:r>
    </w:p>
    <w:p w14:paraId="02D91BC9" w14:textId="3521EE3E" w:rsidR="00A016DE" w:rsidRDefault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A016DE">
        <w:rPr>
          <w:rFonts w:ascii="Arial" w:hAnsi="Arial" w:cs="Arial"/>
          <w:lang w:val="de-DE"/>
        </w:rPr>
        <w:t xml:space="preserve">3.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7419926A" w14:textId="09D13166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3.1. viel</w:t>
      </w:r>
    </w:p>
    <w:p w14:paraId="5181F3AE" w14:textId="36BF37B2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3.2. oben</w:t>
      </w:r>
    </w:p>
    <w:p w14:paraId="05093B77" w14:textId="294A899D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3.3. böse</w:t>
      </w:r>
    </w:p>
    <w:p w14:paraId="06A35BCF" w14:textId="5B88DBCC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3.4. glatt</w:t>
      </w:r>
    </w:p>
    <w:p w14:paraId="3CB942E2" w14:textId="1F55A88D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3.5. voll</w:t>
      </w:r>
    </w:p>
    <w:p w14:paraId="2F4EA15E" w14:textId="06312CFA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3.6. langweilig </w:t>
      </w:r>
    </w:p>
    <w:p w14:paraId="6E656F1B" w14:textId="52760DE4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3.7. hell</w:t>
      </w:r>
    </w:p>
    <w:p w14:paraId="110D646C" w14:textId="7B791803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3.8. sauer, bitter</w:t>
      </w:r>
    </w:p>
    <w:p w14:paraId="23C5120F" w14:textId="5C1895F2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3.9. flach</w:t>
      </w:r>
    </w:p>
    <w:p w14:paraId="6B434E3E" w14:textId="624DD433" w:rsidR="00A016DE" w:rsidRDefault="00A016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3.10. bunt, mehrfarbig </w:t>
      </w:r>
    </w:p>
    <w:p w14:paraId="7EA0C095" w14:textId="587F2027" w:rsidR="00BF3717" w:rsidRDefault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BF3717">
        <w:rPr>
          <w:rFonts w:ascii="Arial" w:hAnsi="Arial" w:cs="Arial"/>
          <w:lang w:val="de-DE"/>
        </w:rPr>
        <w:t xml:space="preserve">4.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(0-16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B4B1A8E" w14:textId="67286912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4.1. am</w:t>
      </w:r>
    </w:p>
    <w:p w14:paraId="6E57B367" w14:textId="436CF40A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4.2. seit</w:t>
      </w:r>
    </w:p>
    <w:p w14:paraId="7C1B698F" w14:textId="0AE493B1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4.3. bei, an</w:t>
      </w:r>
    </w:p>
    <w:p w14:paraId="442CB77E" w14:textId="74562C81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4.4. in</w:t>
      </w:r>
    </w:p>
    <w:p w14:paraId="0D31DA9D" w14:textId="0F7D50B0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4.5. von</w:t>
      </w:r>
    </w:p>
    <w:p w14:paraId="2172183E" w14:textId="6D311FD6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4.6. von, zu, auf</w:t>
      </w:r>
    </w:p>
    <w:p w14:paraId="4751CA4A" w14:textId="3A963AB5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4.7. im, in </w:t>
      </w:r>
    </w:p>
    <w:p w14:paraId="14C0EAC6" w14:textId="516E4089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4.8. um</w:t>
      </w:r>
    </w:p>
    <w:p w14:paraId="7F4FA848" w14:textId="4439FAC0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4.9. vor, in, im</w:t>
      </w:r>
    </w:p>
    <w:p w14:paraId="0BF09FA9" w14:textId="53253E68" w:rsidR="00BF3717" w:rsidRDefault="00BF371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4.10. per </w:t>
      </w:r>
    </w:p>
    <w:p w14:paraId="7EFA74C0" w14:textId="7A24B41D" w:rsidR="004B108B" w:rsidRDefault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4B108B">
        <w:rPr>
          <w:rFonts w:ascii="Arial" w:hAnsi="Arial" w:cs="Arial"/>
          <w:lang w:val="de-DE"/>
        </w:rPr>
        <w:t xml:space="preserve">5.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(0-14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7B4761A" w14:textId="4DA5355E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5.1. der</w:t>
      </w:r>
    </w:p>
    <w:p w14:paraId="6CB4D26F" w14:textId="779FCFCF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5.2. den</w:t>
      </w:r>
    </w:p>
    <w:p w14:paraId="5A614D8B" w14:textId="7832B2C7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5.3. dem, dem</w:t>
      </w:r>
    </w:p>
    <w:p w14:paraId="705402FB" w14:textId="0C1B3188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5.4. den</w:t>
      </w:r>
    </w:p>
    <w:p w14:paraId="0180BA7C" w14:textId="22C5D37B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5.5. der, dem</w:t>
      </w:r>
    </w:p>
    <w:p w14:paraId="5F7EADEA" w14:textId="154764BD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5.6. den</w:t>
      </w:r>
    </w:p>
    <w:p w14:paraId="14DE8C7A" w14:textId="66C7E9AF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5.7. den</w:t>
      </w:r>
    </w:p>
    <w:p w14:paraId="6A8AF918" w14:textId="081CEA80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5.8. dem</w:t>
      </w:r>
    </w:p>
    <w:p w14:paraId="7EC25E11" w14:textId="5AED0052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5.9. den</w:t>
      </w:r>
    </w:p>
    <w:p w14:paraId="0EF781D9" w14:textId="5C96500D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5.10. der</w:t>
      </w:r>
    </w:p>
    <w:p w14:paraId="7CC85304" w14:textId="40F2730F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5.11. den</w:t>
      </w:r>
    </w:p>
    <w:p w14:paraId="76B8921F" w14:textId="090BEF5C" w:rsidR="004B108B" w:rsidRDefault="004B10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5.12. d</w:t>
      </w:r>
      <w:r w:rsidR="00F957E0">
        <w:rPr>
          <w:rFonts w:ascii="Arial" w:hAnsi="Arial" w:cs="Arial"/>
          <w:lang w:val="de-DE"/>
        </w:rPr>
        <w:t>as</w:t>
      </w:r>
    </w:p>
    <w:p w14:paraId="73561221" w14:textId="164D5B72" w:rsidR="00DD3D29" w:rsidRDefault="00A4262E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DD3D29">
        <w:rPr>
          <w:rFonts w:ascii="Arial" w:hAnsi="Arial" w:cs="Arial"/>
          <w:lang w:val="de-DE"/>
        </w:rPr>
        <w:t xml:space="preserve">6.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(0-15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4E61A07D" w14:textId="3EEF6899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6.1. dürft</w:t>
      </w:r>
    </w:p>
    <w:p w14:paraId="08F6AD72" w14:textId="36F61A89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6.2. wirft</w:t>
      </w:r>
    </w:p>
    <w:p w14:paraId="267ED738" w14:textId="4EC2A0E6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6.3. trägt</w:t>
      </w:r>
    </w:p>
    <w:p w14:paraId="6B867BBA" w14:textId="521AD96D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6.4. will</w:t>
      </w:r>
    </w:p>
    <w:p w14:paraId="784901E2" w14:textId="3EB28B12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6.5. sind</w:t>
      </w:r>
    </w:p>
    <w:p w14:paraId="7C7FEF1E" w14:textId="1F291352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6.6. verlässt</w:t>
      </w:r>
    </w:p>
    <w:p w14:paraId="209DEF44" w14:textId="1EE31D02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6.7. gefällt</w:t>
      </w:r>
    </w:p>
    <w:p w14:paraId="71428B1D" w14:textId="3BE6B937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6.8. besprechen</w:t>
      </w:r>
    </w:p>
    <w:p w14:paraId="7AEA4FB7" w14:textId="6DA45CCA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6.9. tun</w:t>
      </w:r>
    </w:p>
    <w:p w14:paraId="7684EB15" w14:textId="1F15AA57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6.10. fehlt</w:t>
      </w:r>
    </w:p>
    <w:p w14:paraId="01D6BBFC" w14:textId="495BE8E7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6.11. gibt</w:t>
      </w:r>
    </w:p>
    <w:p w14:paraId="11F38D9E" w14:textId="79C7AF99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6.12. </w:t>
      </w:r>
      <w:r w:rsidR="006A50B2">
        <w:rPr>
          <w:rFonts w:ascii="Arial" w:hAnsi="Arial" w:cs="Arial"/>
          <w:lang w:val="de-DE"/>
        </w:rPr>
        <w:t>verkauft</w:t>
      </w:r>
    </w:p>
    <w:p w14:paraId="2CB0AE7C" w14:textId="10D00B21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6.13. hält</w:t>
      </w:r>
    </w:p>
    <w:p w14:paraId="13572E8C" w14:textId="40EBC96B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6.14. </w:t>
      </w:r>
      <w:proofErr w:type="spellStart"/>
      <w:r>
        <w:rPr>
          <w:rFonts w:ascii="Arial" w:hAnsi="Arial" w:cs="Arial"/>
          <w:lang w:val="de-DE"/>
        </w:rPr>
        <w:t>schie</w:t>
      </w:r>
      <w:proofErr w:type="spellEnd"/>
      <w:r>
        <w:rPr>
          <w:rFonts w:ascii="Arial" w:hAnsi="Arial" w:cs="Arial"/>
          <w:lang w:val="de-DE"/>
        </w:rPr>
        <w:t xml:space="preserve">βen </w:t>
      </w:r>
    </w:p>
    <w:p w14:paraId="5AF5AA19" w14:textId="08D481EF" w:rsidR="00DD3D29" w:rsidRDefault="00DD3D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6.15. gehört </w:t>
      </w:r>
    </w:p>
    <w:p w14:paraId="073BF5BA" w14:textId="12C772F1" w:rsidR="00B83B47" w:rsidRDefault="00A4262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Za</w:t>
      </w:r>
      <w:r w:rsidR="0043439F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anie. </w:t>
      </w:r>
      <w:r w:rsidR="00B83B47">
        <w:rPr>
          <w:rFonts w:ascii="Arial" w:hAnsi="Arial" w:cs="Arial"/>
          <w:lang w:val="de-DE"/>
        </w:rPr>
        <w:t xml:space="preserve">7.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520A41CD" w14:textId="1A724966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7.1. dich</w:t>
      </w:r>
    </w:p>
    <w:p w14:paraId="36EC693A" w14:textId="48762775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7.2. dir</w:t>
      </w:r>
    </w:p>
    <w:p w14:paraId="31DD2805" w14:textId="56D7A869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7.3. sich</w:t>
      </w:r>
    </w:p>
    <w:p w14:paraId="714FBB3E" w14:textId="3C90A281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7.4. euch</w:t>
      </w:r>
    </w:p>
    <w:p w14:paraId="7123240F" w14:textId="797DDE83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7.5. mir</w:t>
      </w:r>
    </w:p>
    <w:p w14:paraId="41A1FD1D" w14:textId="34F81918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7.6. dich</w:t>
      </w:r>
    </w:p>
    <w:p w14:paraId="4606B020" w14:textId="5B03CDB5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7.7. sich</w:t>
      </w:r>
    </w:p>
    <w:p w14:paraId="20109617" w14:textId="3202FECA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7.8. sich</w:t>
      </w:r>
    </w:p>
    <w:p w14:paraId="5B199A4F" w14:textId="4B87006F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7.9. mich</w:t>
      </w:r>
    </w:p>
    <w:p w14:paraId="4F3E3143" w14:textId="46ABDDD5" w:rsidR="00B83B47" w:rsidRDefault="00B83B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7.10. mir</w:t>
      </w:r>
    </w:p>
    <w:p w14:paraId="6428AF90" w14:textId="452647DD" w:rsidR="00B83B47" w:rsidRDefault="00DF37D7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ED64A8">
        <w:rPr>
          <w:rFonts w:ascii="Arial" w:hAnsi="Arial" w:cs="Arial"/>
          <w:lang w:val="de-DE"/>
        </w:rPr>
        <w:t xml:space="preserve">8. </w:t>
      </w:r>
      <w:proofErr w:type="spellStart"/>
      <w:r w:rsidR="00A4262E">
        <w:rPr>
          <w:rFonts w:ascii="Arial" w:hAnsi="Arial" w:cs="Arial"/>
          <w:lang w:val="de-DE"/>
        </w:rPr>
        <w:t>Za</w:t>
      </w:r>
      <w:proofErr w:type="spellEnd"/>
      <w:r w:rsidR="00A4262E">
        <w:rPr>
          <w:rFonts w:ascii="Arial" w:hAnsi="Arial" w:cs="Arial"/>
          <w:lang w:val="de-DE"/>
        </w:rPr>
        <w:t xml:space="preserve"> </w:t>
      </w:r>
      <w:proofErr w:type="spellStart"/>
      <w:r w:rsidR="00A4262E">
        <w:rPr>
          <w:rFonts w:ascii="Arial" w:hAnsi="Arial" w:cs="Arial"/>
          <w:lang w:val="de-DE"/>
        </w:rPr>
        <w:t>każdą</w:t>
      </w:r>
      <w:proofErr w:type="spellEnd"/>
      <w:r w:rsidR="00A4262E">
        <w:rPr>
          <w:rFonts w:ascii="Arial" w:hAnsi="Arial" w:cs="Arial"/>
          <w:lang w:val="de-DE"/>
        </w:rPr>
        <w:t xml:space="preserve"> </w:t>
      </w:r>
      <w:proofErr w:type="spellStart"/>
      <w:r w:rsidR="00A4262E">
        <w:rPr>
          <w:rFonts w:ascii="Arial" w:hAnsi="Arial" w:cs="Arial"/>
          <w:lang w:val="de-DE"/>
        </w:rPr>
        <w:t>poprawną</w:t>
      </w:r>
      <w:proofErr w:type="spellEnd"/>
      <w:r w:rsidR="00A4262E">
        <w:rPr>
          <w:rFonts w:ascii="Arial" w:hAnsi="Arial" w:cs="Arial"/>
          <w:lang w:val="de-DE"/>
        </w:rPr>
        <w:t xml:space="preserve"> </w:t>
      </w:r>
      <w:proofErr w:type="spellStart"/>
      <w:r w:rsidR="00A4262E">
        <w:rPr>
          <w:rFonts w:ascii="Arial" w:hAnsi="Arial" w:cs="Arial"/>
          <w:lang w:val="de-DE"/>
        </w:rPr>
        <w:t>odpowiedź</w:t>
      </w:r>
      <w:proofErr w:type="spellEnd"/>
      <w:r w:rsidR="00A4262E">
        <w:rPr>
          <w:rFonts w:ascii="Arial" w:hAnsi="Arial" w:cs="Arial"/>
          <w:lang w:val="de-DE"/>
        </w:rPr>
        <w:t xml:space="preserve"> 1 punkt (0-15 </w:t>
      </w:r>
      <w:proofErr w:type="spellStart"/>
      <w:r w:rsidR="00A4262E">
        <w:rPr>
          <w:rFonts w:ascii="Arial" w:hAnsi="Arial" w:cs="Arial"/>
          <w:lang w:val="de-DE"/>
        </w:rPr>
        <w:t>pkt</w:t>
      </w:r>
      <w:proofErr w:type="spellEnd"/>
      <w:r w:rsidR="00A4262E">
        <w:rPr>
          <w:rFonts w:ascii="Arial" w:hAnsi="Arial" w:cs="Arial"/>
          <w:lang w:val="de-DE"/>
        </w:rPr>
        <w:t>)</w:t>
      </w:r>
    </w:p>
    <w:p w14:paraId="2509A1FA" w14:textId="1C9093AC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8.1. Deutschland</w:t>
      </w:r>
    </w:p>
    <w:p w14:paraId="04CA5371" w14:textId="79EDEC1D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8.2. Grimm</w:t>
      </w:r>
    </w:p>
    <w:p w14:paraId="7C1D168E" w14:textId="3BF4CFC7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8.3. Hauptstadt</w:t>
      </w:r>
    </w:p>
    <w:p w14:paraId="1BF0F218" w14:textId="51009E21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8.4. Rhein</w:t>
      </w:r>
    </w:p>
    <w:p w14:paraId="06CA4DF7" w14:textId="5D96A098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8.5. Donau</w:t>
      </w:r>
    </w:p>
    <w:p w14:paraId="54A2B313" w14:textId="108137A7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8.6. Österreich</w:t>
      </w:r>
    </w:p>
    <w:p w14:paraId="7604B784" w14:textId="432F7ACB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8.7. Bodensee</w:t>
      </w:r>
    </w:p>
    <w:p w14:paraId="39D9A282" w14:textId="30960D4F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8.8. Rügen, Ostsee</w:t>
      </w:r>
    </w:p>
    <w:p w14:paraId="3D6EE722" w14:textId="3B05586C" w:rsidR="00ED64A8" w:rsidRDefault="00ED64A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8.9</w:t>
      </w:r>
      <w:r w:rsidR="005C4F0C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Bremen</w:t>
      </w:r>
    </w:p>
    <w:p w14:paraId="3566C436" w14:textId="05CD2D83" w:rsidR="005C4F0C" w:rsidRDefault="005C4F0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8.10. Liechtenstein</w:t>
      </w:r>
    </w:p>
    <w:p w14:paraId="5D41F968" w14:textId="7FE89594" w:rsidR="005C4F0C" w:rsidRDefault="005C4F0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8.11. Dresden </w:t>
      </w:r>
    </w:p>
    <w:p w14:paraId="7BB02F95" w14:textId="4F2599FD" w:rsidR="005C4F0C" w:rsidRDefault="005C4F0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8.12. Österreich</w:t>
      </w:r>
    </w:p>
    <w:p w14:paraId="164B09CA" w14:textId="7383A47D" w:rsidR="005C4F0C" w:rsidRDefault="005C4F0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8.13. Hamburg</w:t>
      </w:r>
    </w:p>
    <w:p w14:paraId="3CD19E3D" w14:textId="284F9FCD" w:rsidR="005C4F0C" w:rsidRDefault="005C4F0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8.14. Französisch </w:t>
      </w:r>
    </w:p>
    <w:p w14:paraId="43EE4950" w14:textId="77777777" w:rsidR="00DD3D29" w:rsidRPr="00B20B1E" w:rsidRDefault="00DD3D29">
      <w:pPr>
        <w:rPr>
          <w:rFonts w:ascii="Arial" w:hAnsi="Arial" w:cs="Arial"/>
          <w:lang w:val="de-DE"/>
        </w:rPr>
      </w:pPr>
    </w:p>
    <w:sectPr w:rsidR="00DD3D29" w:rsidRPr="00B2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54"/>
    <w:rsid w:val="00045337"/>
    <w:rsid w:val="002015B2"/>
    <w:rsid w:val="0043439F"/>
    <w:rsid w:val="004B108B"/>
    <w:rsid w:val="004C6029"/>
    <w:rsid w:val="00565554"/>
    <w:rsid w:val="00570D1B"/>
    <w:rsid w:val="005C4F0C"/>
    <w:rsid w:val="006A50B2"/>
    <w:rsid w:val="006C5E97"/>
    <w:rsid w:val="0083471E"/>
    <w:rsid w:val="00860CD2"/>
    <w:rsid w:val="00915201"/>
    <w:rsid w:val="00943D95"/>
    <w:rsid w:val="009D50C7"/>
    <w:rsid w:val="00A016DE"/>
    <w:rsid w:val="00A4262E"/>
    <w:rsid w:val="00B20B1E"/>
    <w:rsid w:val="00B83B47"/>
    <w:rsid w:val="00BF3717"/>
    <w:rsid w:val="00DD3D29"/>
    <w:rsid w:val="00DF37D7"/>
    <w:rsid w:val="00EC5F6D"/>
    <w:rsid w:val="00ED64A8"/>
    <w:rsid w:val="00EE2A37"/>
    <w:rsid w:val="00F957E0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72C8"/>
  <w15:chartTrackingRefBased/>
  <w15:docId w15:val="{28B99157-6A01-4AC9-B8FA-406CA7BB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E97"/>
  </w:style>
  <w:style w:type="paragraph" w:styleId="Nagwek1">
    <w:name w:val="heading 1"/>
    <w:basedOn w:val="Normalny"/>
    <w:next w:val="Normalny"/>
    <w:link w:val="Nagwek1Znak"/>
    <w:uiPriority w:val="9"/>
    <w:qFormat/>
    <w:rsid w:val="00565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5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5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5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5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5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55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5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niemieckiego 2024-2025</dc:title>
  <dc:subject/>
  <dc:creator>Kuratorium Oświaty w Łodzi</dc:creator>
  <cp:keywords/>
  <dc:description/>
  <cp:lastModifiedBy>KO</cp:lastModifiedBy>
  <cp:revision>6</cp:revision>
  <dcterms:created xsi:type="dcterms:W3CDTF">2024-04-10T09:13:00Z</dcterms:created>
  <dcterms:modified xsi:type="dcterms:W3CDTF">2024-04-10T15:19:00Z</dcterms:modified>
</cp:coreProperties>
</file>